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D8E6" w14:textId="4754B2B7" w:rsidR="00F944C8" w:rsidRPr="00907C5B" w:rsidRDefault="0055423F" w:rsidP="0055423F">
      <w:pPr>
        <w:rPr>
          <w:b/>
          <w:bCs/>
        </w:rPr>
      </w:pPr>
      <w:r w:rsidRPr="00907C5B">
        <w:rPr>
          <w:b/>
          <w:bCs/>
        </w:rPr>
        <w:t xml:space="preserve">Commentaires </w:t>
      </w:r>
      <w:r w:rsidR="00E9596A" w:rsidRPr="00907C5B">
        <w:rPr>
          <w:b/>
          <w:bCs/>
        </w:rPr>
        <w:t>sur le webinaire relatif aux exigences de travail de Medicaid</w:t>
      </w:r>
    </w:p>
    <w:p w14:paraId="7ABA9A10" w14:textId="77777777" w:rsidR="006704B2" w:rsidRPr="00907C5B" w:rsidRDefault="006704B2">
      <w:pPr>
        <w:rPr>
          <w:b/>
          <w:bCs/>
        </w:rPr>
      </w:pPr>
    </w:p>
    <w:p w14:paraId="48C677FD" w14:textId="07A21A1D" w:rsidR="006704B2" w:rsidRPr="00907C5B" w:rsidRDefault="0055423F" w:rsidP="0055423F">
      <w:r w:rsidRPr="00907C5B">
        <w:t xml:space="preserve">Nous vous remercions d’avoir participé à la session d’aujourd’hui. Le Département des politiques et du financement des soins de santé du Colorado (HCPF) vous invite à poser vos questions concernant les évolutions fédérales affectant le programme Medicaid. </w:t>
      </w:r>
      <w:r w:rsidRPr="00907C5B">
        <w:rPr>
          <w:b/>
          <w:bCs/>
        </w:rPr>
        <w:t>Le formulaire de commentaires est disponible en espagnol, en français et dans d’autres langues sur demande.</w:t>
      </w:r>
    </w:p>
    <w:p w14:paraId="0A22C7E3" w14:textId="4BFD6CB0" w:rsidR="006704B2" w:rsidRPr="00907C5B" w:rsidRDefault="0055423F" w:rsidP="0055423F">
      <w:r w:rsidRPr="00907C5B">
        <w:t>La loi H.R. 1, anciennement connue sous le nom de « One Big Beautiful Bill Act », a instauré des exigences de travail, également appelées obligations d’engagement communautaire. Certains bénéficiaires de Health First Colorado (le programme Medicaid du Colorado) devront fournir de nouvelles informations concernant leur activité professionnelle, leurs études ou leurs activités bénévoles afin de conserver leur couverture. Le HCPF élabore actuellement de nouvelles procédures pour mettre en œuvre ces changements et suit attentivement les effets des nouvelles orientations fédérales.</w:t>
      </w:r>
    </w:p>
    <w:p w14:paraId="735B0170" w14:textId="275EBE3D" w:rsidR="006704B2" w:rsidRPr="00907C5B" w:rsidRDefault="0055423F" w:rsidP="0055423F">
      <w:r w:rsidRPr="00907C5B">
        <w:t>Cette session a présenté les exigences de travail, les informations actuellement disponibles, les conséquences potentielles pour les bénéficiaires, les comtés, les prestataires, ainsi que les communautés concernées, les prochaines étapes prévues et les moyens permettant à nos partenaires de continuer à participer.</w:t>
      </w:r>
      <w:r w:rsidR="006704B2" w:rsidRPr="00907C5B">
        <w:t> </w:t>
      </w:r>
    </w:p>
    <w:p w14:paraId="05532BD0" w14:textId="6E2D5C3C" w:rsidR="006704B2" w:rsidRPr="00907C5B" w:rsidRDefault="0055423F" w:rsidP="0055423F">
      <w:r w:rsidRPr="00907C5B">
        <w:t>Vos commentaires contribueront à orienter les futures communications et actions d’information. Ce questionnaire ne nécessite que 5 à 10 minutes. Toutes les réponses doivent être soumises avant le vendredi 26 juin. Les réponses sont anonymes et seront présentées sous forme de synthèse.</w:t>
      </w:r>
      <w:r w:rsidR="006704B2" w:rsidRPr="00907C5B">
        <w:t xml:space="preserve"> </w:t>
      </w:r>
    </w:p>
    <w:p w14:paraId="62C4836E" w14:textId="63A86682" w:rsidR="006704B2" w:rsidRPr="00907C5B" w:rsidRDefault="0055423F" w:rsidP="0055423F">
      <w:r w:rsidRPr="00907C5B">
        <w:t>Le HCPF s’engage à examiner avec attention l’ensemble des questions et commentaires reçus, à déterminer les retours pouvant être pris en compte immédiatement ou à l’avenir, et à communiquer de manière transparente les suites données aux questions et commentaires. Toutefois, nous ne pouvons garantir que l’ensemble des commentaires ou recommandations formulés par nos partenaires communautaires seront retenus.</w:t>
      </w:r>
    </w:p>
    <w:p w14:paraId="27F30DFF" w14:textId="35D56948" w:rsidR="006704B2" w:rsidRPr="00907C5B" w:rsidRDefault="00E9596A" w:rsidP="0055423F">
      <w:r w:rsidRPr="00907C5B">
        <w:rPr>
          <w:b/>
          <w:bCs/>
        </w:rPr>
        <w:t>Veuillez ne transmettre aucune information de santé protégée (PHI) via ce formulaire.</w:t>
      </w:r>
    </w:p>
    <w:p w14:paraId="326CACDB" w14:textId="77777777" w:rsidR="006704B2" w:rsidRPr="00907C5B" w:rsidRDefault="006704B2" w:rsidP="006704B2"/>
    <w:p w14:paraId="0E301066" w14:textId="68D74CBD" w:rsidR="006704B2" w:rsidRPr="00907C5B" w:rsidRDefault="00E9596A" w:rsidP="0055423F">
      <w:r w:rsidRPr="00907C5B">
        <w:t>Si vous avez des questions ou avez besoin d’assistance, veuillez contacter :</w:t>
      </w:r>
      <w:r w:rsidR="0055423F" w:rsidRPr="00907C5B">
        <w:t xml:space="preserve"> </w:t>
      </w:r>
      <w:hyperlink r:id="rId8" w:history="1">
        <w:r w:rsidR="0055423F" w:rsidRPr="00907C5B">
          <w:rPr>
            <w:rStyle w:val="Hyperlink"/>
          </w:rPr>
          <w:t>HCPF_HR1@state.co.us</w:t>
        </w:r>
      </w:hyperlink>
      <w:r w:rsidR="0055423F" w:rsidRPr="00907C5B">
        <w:t>.</w:t>
      </w:r>
    </w:p>
    <w:p w14:paraId="3D29D835" w14:textId="77777777" w:rsidR="006704B2" w:rsidRPr="00907C5B" w:rsidRDefault="006704B2"/>
    <w:p w14:paraId="34CDA4D2" w14:textId="77777777" w:rsidR="006704B2" w:rsidRPr="00907C5B" w:rsidRDefault="006704B2"/>
    <w:p w14:paraId="76C5593E" w14:textId="12E6FB03" w:rsidR="006704B2" w:rsidRPr="00907C5B" w:rsidRDefault="0055423F" w:rsidP="0055423F">
      <w:pPr>
        <w:pStyle w:val="ListParagraph"/>
        <w:numPr>
          <w:ilvl w:val="0"/>
          <w:numId w:val="1"/>
        </w:numPr>
      </w:pPr>
      <w:r w:rsidRPr="00907C5B">
        <w:lastRenderedPageBreak/>
        <w:t>Je comprends que mes commentaires constitueront des documents publics et pourront faire l’objet d’une demande d’accès aux documents administratifs</w:t>
      </w:r>
      <w:r w:rsidR="006704B2" w:rsidRPr="00907C5B">
        <w:t>. </w:t>
      </w:r>
    </w:p>
    <w:p w14:paraId="1E564AA3" w14:textId="302381B3" w:rsidR="006704B2" w:rsidRPr="00907C5B" w:rsidRDefault="0055423F" w:rsidP="0055423F">
      <w:r w:rsidRPr="00907C5B">
        <w:t>○ J’en prends acte et souhaite poursuivre le questionnaire.</w:t>
      </w:r>
    </w:p>
    <w:p w14:paraId="7CBEC1A3" w14:textId="790D9707" w:rsidR="006704B2" w:rsidRPr="00907C5B" w:rsidRDefault="0055423F" w:rsidP="0055423F">
      <w:r w:rsidRPr="00907C5B">
        <w:t>○ Je n’en prends pas acte et ne souhaite pas poursuivre le questionnaire.</w:t>
      </w:r>
    </w:p>
    <w:p w14:paraId="315757DE" w14:textId="77777777" w:rsidR="006704B2" w:rsidRPr="00907C5B" w:rsidRDefault="006704B2"/>
    <w:p w14:paraId="21776292" w14:textId="77777777" w:rsidR="006704B2" w:rsidRPr="00907C5B" w:rsidRDefault="006704B2"/>
    <w:p w14:paraId="234AB220" w14:textId="3A76F465" w:rsidR="006704B2" w:rsidRPr="00907C5B" w:rsidRDefault="0055423F" w:rsidP="0055423F">
      <w:pPr>
        <w:pStyle w:val="ListParagraph"/>
        <w:numPr>
          <w:ilvl w:val="0"/>
          <w:numId w:val="1"/>
        </w:numPr>
      </w:pPr>
      <w:r w:rsidRPr="00907C5B">
        <w:t>Adresse e-mail</w:t>
      </w:r>
    </w:p>
    <w:p w14:paraId="7200A7A6" w14:textId="77777777" w:rsidR="006704B2" w:rsidRPr="00907C5B" w:rsidRDefault="006704B2" w:rsidP="006704B2"/>
    <w:p w14:paraId="53030C15" w14:textId="77777777" w:rsidR="006704B2" w:rsidRPr="00907C5B" w:rsidRDefault="006704B2" w:rsidP="006704B2"/>
    <w:p w14:paraId="31C9739A" w14:textId="5FE22E2F" w:rsidR="006704B2" w:rsidRPr="00907C5B" w:rsidRDefault="0055423F" w:rsidP="0055423F">
      <w:pPr>
        <w:pStyle w:val="ListParagraph"/>
        <w:numPr>
          <w:ilvl w:val="0"/>
          <w:numId w:val="1"/>
        </w:numPr>
      </w:pPr>
      <w:r w:rsidRPr="00907C5B">
        <w:t>Nom</w:t>
      </w:r>
    </w:p>
    <w:p w14:paraId="42C809B0" w14:textId="77777777" w:rsidR="006704B2" w:rsidRPr="00907C5B" w:rsidRDefault="006704B2" w:rsidP="006704B2"/>
    <w:p w14:paraId="6FAD33C0" w14:textId="77777777" w:rsidR="006704B2" w:rsidRPr="00907C5B" w:rsidRDefault="006704B2" w:rsidP="006704B2"/>
    <w:p w14:paraId="43746A1A" w14:textId="023EF098" w:rsidR="006704B2" w:rsidRPr="00907C5B" w:rsidRDefault="0055423F" w:rsidP="006704B2">
      <w:pPr>
        <w:pStyle w:val="ListParagraph"/>
        <w:numPr>
          <w:ilvl w:val="0"/>
          <w:numId w:val="1"/>
        </w:numPr>
      </w:pPr>
      <w:r w:rsidRPr="00907C5B">
        <w:t xml:space="preserve">Laquelle des descriptions suivantes correspond le mieux à votre situation ? Cochez toutes les réponses </w:t>
      </w:r>
      <w:r w:rsidR="00907C5B" w:rsidRPr="00907C5B">
        <w:t>applicables :</w:t>
      </w:r>
    </w:p>
    <w:p w14:paraId="66E765AD" w14:textId="3697E0C8" w:rsidR="006704B2" w:rsidRPr="00907C5B" w:rsidRDefault="0055423F" w:rsidP="0055423F">
      <w:r w:rsidRPr="00907C5B">
        <w:t>Bénéficiaire/patient de Health First Colorado (Medicaid) ou membre de sa famille</w:t>
      </w:r>
    </w:p>
    <w:p w14:paraId="1C97E21F" w14:textId="31FC8B32" w:rsidR="006704B2" w:rsidRPr="00907C5B" w:rsidRDefault="0055423F" w:rsidP="0055423F">
      <w:r w:rsidRPr="00907C5B">
        <w:t>Professionnel de santé</w:t>
      </w:r>
    </w:p>
    <w:p w14:paraId="5A71C953" w14:textId="3B650AA8" w:rsidR="006704B2" w:rsidRPr="00907C5B" w:rsidRDefault="0055423F" w:rsidP="0055423F">
      <w:r w:rsidRPr="00907C5B">
        <w:t>Autre prestataire de services (par exemple : transport médical non urgent [NEMT], coordination des soins, gestion de cas, soutien par les pairs, équipement médical durable [DME] ou autres)</w:t>
      </w:r>
    </w:p>
    <w:p w14:paraId="0BBDD431" w14:textId="2FBBCC5C" w:rsidR="006704B2" w:rsidRPr="00907C5B" w:rsidRDefault="0055423F" w:rsidP="0055423F">
      <w:r w:rsidRPr="00907C5B">
        <w:t>Organisation à but non lucratif / organisme de défense des intérêts</w:t>
      </w:r>
    </w:p>
    <w:p w14:paraId="650E4629" w14:textId="3D0A5549" w:rsidR="006704B2" w:rsidRPr="00907C5B" w:rsidRDefault="00E9596A" w:rsidP="0055423F">
      <w:r w:rsidRPr="00907C5B">
        <w:t>Législateur</w:t>
      </w:r>
    </w:p>
    <w:p w14:paraId="6C46B572" w14:textId="6DE4CE19" w:rsidR="006704B2" w:rsidRPr="00907C5B" w:rsidRDefault="0055423F" w:rsidP="0055423F">
      <w:r w:rsidRPr="00907C5B">
        <w:t>Média</w:t>
      </w:r>
    </w:p>
    <w:p w14:paraId="229E3DE0" w14:textId="435717B1" w:rsidR="006704B2" w:rsidRPr="00907C5B" w:rsidRDefault="0055423F" w:rsidP="0055423F">
      <w:r w:rsidRPr="00907C5B">
        <w:t>Représentan</w:t>
      </w:r>
      <w:r w:rsidR="00E9596A" w:rsidRPr="00907C5B">
        <w:t>t</w:t>
      </w:r>
      <w:r w:rsidRPr="00907C5B">
        <w:t xml:space="preserve"> d’un comté</w:t>
      </w:r>
    </w:p>
    <w:p w14:paraId="1644A350" w14:textId="27A183A7" w:rsidR="006704B2" w:rsidRPr="00907C5B" w:rsidRDefault="0018134A" w:rsidP="0055423F">
      <w:r w:rsidRPr="00907C5B">
        <w:t>Administration locale autre que le comté</w:t>
      </w:r>
    </w:p>
    <w:p w14:paraId="43A7EEFC" w14:textId="02607096" w:rsidR="006704B2" w:rsidRPr="00907C5B" w:rsidRDefault="0018134A" w:rsidP="0055423F">
      <w:r w:rsidRPr="00907C5B">
        <w:t>Administration de l’État</w:t>
      </w:r>
    </w:p>
    <w:p w14:paraId="628E252B" w14:textId="688E32D1" w:rsidR="006704B2" w:rsidRPr="00907C5B" w:rsidRDefault="00E9596A" w:rsidP="0055423F">
      <w:r w:rsidRPr="00907C5B">
        <w:t>Gouvernement fédéral</w:t>
      </w:r>
    </w:p>
    <w:p w14:paraId="31266D1C" w14:textId="6EBF7F9C" w:rsidR="006704B2" w:rsidRPr="00907C5B" w:rsidRDefault="0055423F" w:rsidP="0055423F">
      <w:r w:rsidRPr="00907C5B">
        <w:t>Partenaire fournisseur</w:t>
      </w:r>
    </w:p>
    <w:p w14:paraId="07B4D479" w14:textId="2A43766A" w:rsidR="006704B2" w:rsidRPr="00907C5B" w:rsidRDefault="0018134A" w:rsidP="0055423F">
      <w:r w:rsidRPr="00907C5B">
        <w:lastRenderedPageBreak/>
        <w:t>Bailleur de fonds</w:t>
      </w:r>
    </w:p>
    <w:p w14:paraId="71885F36" w14:textId="47494FC5" w:rsidR="006704B2" w:rsidRPr="00907C5B" w:rsidRDefault="0055423F" w:rsidP="0055423F">
      <w:r w:rsidRPr="00907C5B">
        <w:t>Autre :</w:t>
      </w:r>
    </w:p>
    <w:p w14:paraId="11E3CD4D" w14:textId="0C5A4E9B" w:rsidR="006704B2" w:rsidRPr="00907C5B" w:rsidRDefault="0055423F" w:rsidP="0055423F">
      <w:pPr>
        <w:pStyle w:val="ListParagraph"/>
        <w:numPr>
          <w:ilvl w:val="0"/>
          <w:numId w:val="1"/>
        </w:numPr>
      </w:pPr>
      <w:r w:rsidRPr="00907C5B">
        <w:t>Si vous êtes bénéficiaire/patient, dans quel comté résidez-vous ?</w:t>
      </w:r>
      <w:r w:rsidR="006704B2" w:rsidRPr="00907C5B">
        <w:t xml:space="preserve"> </w:t>
      </w:r>
    </w:p>
    <w:p w14:paraId="46305748" w14:textId="77777777" w:rsidR="006704B2" w:rsidRPr="00907C5B" w:rsidRDefault="006704B2" w:rsidP="006704B2"/>
    <w:p w14:paraId="2AF63246" w14:textId="34FAA82E" w:rsidR="006704B2" w:rsidRPr="00907C5B" w:rsidRDefault="0055423F" w:rsidP="0055423F">
      <w:pPr>
        <w:pStyle w:val="ListParagraph"/>
        <w:numPr>
          <w:ilvl w:val="0"/>
          <w:numId w:val="1"/>
        </w:numPr>
      </w:pPr>
      <w:r w:rsidRPr="00907C5B">
        <w:t>Si vous êtes prestataire de services, dans quel comté intervenez-vous principalement ?</w:t>
      </w:r>
    </w:p>
    <w:p w14:paraId="59488CC9" w14:textId="77777777" w:rsidR="006704B2" w:rsidRPr="00907C5B" w:rsidRDefault="006704B2" w:rsidP="006704B2">
      <w:pPr>
        <w:pStyle w:val="ListParagraph"/>
      </w:pPr>
    </w:p>
    <w:p w14:paraId="1FCB6759" w14:textId="173A09BF" w:rsidR="006704B2" w:rsidRPr="00907C5B" w:rsidRDefault="0055423F" w:rsidP="0055423F">
      <w:pPr>
        <w:pStyle w:val="ListParagraph"/>
        <w:numPr>
          <w:ilvl w:val="0"/>
          <w:numId w:val="1"/>
        </w:numPr>
      </w:pPr>
      <w:r w:rsidRPr="00907C5B">
        <w:t>Quelle organisation représentez-vous ? Si vous ne représentez aucune organisation, veuillez indiquer « aucune ».</w:t>
      </w:r>
    </w:p>
    <w:p w14:paraId="570DE0FF" w14:textId="77777777" w:rsidR="006704B2" w:rsidRPr="00907C5B" w:rsidRDefault="006704B2" w:rsidP="006704B2">
      <w:pPr>
        <w:pStyle w:val="ListParagraph"/>
      </w:pPr>
    </w:p>
    <w:p w14:paraId="3563F72A" w14:textId="3B83BD37" w:rsidR="006704B2" w:rsidRPr="00907C5B" w:rsidRDefault="0055423F" w:rsidP="006704B2">
      <w:pPr>
        <w:pStyle w:val="ListParagraph"/>
        <w:numPr>
          <w:ilvl w:val="0"/>
          <w:numId w:val="1"/>
        </w:numPr>
      </w:pPr>
      <w:r w:rsidRPr="00907C5B">
        <w:t>Si vous représentez une organisation, quel est votre rôle au sein de celle-ci ?</w:t>
      </w:r>
    </w:p>
    <w:p w14:paraId="3B6487D8" w14:textId="77777777" w:rsidR="006704B2" w:rsidRPr="00907C5B" w:rsidRDefault="006704B2" w:rsidP="006704B2">
      <w:pPr>
        <w:pStyle w:val="ListParagraph"/>
      </w:pPr>
    </w:p>
    <w:p w14:paraId="5D0F9F71" w14:textId="7045B68A" w:rsidR="006704B2" w:rsidRPr="00907C5B" w:rsidRDefault="0055423F" w:rsidP="0055423F">
      <w:pPr>
        <w:pStyle w:val="ListParagraph"/>
        <w:numPr>
          <w:ilvl w:val="0"/>
          <w:numId w:val="1"/>
        </w:numPr>
      </w:pPr>
      <w:r w:rsidRPr="00907C5B">
        <w:t>Comment avez-vous eu connaissance de cette réunion / de ce questionnaire ?</w:t>
      </w:r>
    </w:p>
    <w:p w14:paraId="1754872A" w14:textId="77777777" w:rsidR="006704B2" w:rsidRPr="00907C5B" w:rsidRDefault="006704B2" w:rsidP="006704B2">
      <w:pPr>
        <w:pStyle w:val="ListParagraph"/>
      </w:pPr>
    </w:p>
    <w:p w14:paraId="72D113F0" w14:textId="77777777" w:rsidR="0055423F" w:rsidRPr="00907C5B" w:rsidRDefault="0055423F" w:rsidP="0055423F">
      <w:pPr>
        <w:pStyle w:val="ListParagraph"/>
        <w:numPr>
          <w:ilvl w:val="0"/>
          <w:numId w:val="1"/>
        </w:numPr>
      </w:pPr>
      <w:r w:rsidRPr="00907C5B">
        <w:t>Dans quelle mesure le contenu vous a-t-il semblé pertinent ? (1 = Pas du tout pertinent, 5 = Très pertinent)</w:t>
      </w:r>
    </w:p>
    <w:p w14:paraId="59F6C297" w14:textId="77777777" w:rsidR="0055423F" w:rsidRPr="00907C5B" w:rsidRDefault="0055423F" w:rsidP="0055423F">
      <w:pPr>
        <w:pStyle w:val="ListParagraph"/>
      </w:pPr>
    </w:p>
    <w:p w14:paraId="0506322F" w14:textId="07E42803" w:rsidR="006704B2" w:rsidRPr="00907C5B" w:rsidRDefault="004E461A" w:rsidP="004E461A">
      <w:pPr>
        <w:pStyle w:val="ListParagraph"/>
        <w:numPr>
          <w:ilvl w:val="0"/>
          <w:numId w:val="1"/>
        </w:numPr>
      </w:pPr>
      <w:r w:rsidRPr="00907C5B">
        <w:t>Dans quelle mesure les informations présentées étaient-elles claires ?</w:t>
      </w:r>
      <w:r w:rsidR="006704B2" w:rsidRPr="00907C5B">
        <w:t>  </w:t>
      </w:r>
      <w:r w:rsidRPr="00907C5B">
        <w:t>(1 = Pas claires du tout, 5 = Très claires)</w:t>
      </w:r>
    </w:p>
    <w:p w14:paraId="0BA2BA8F" w14:textId="77777777" w:rsidR="006704B2" w:rsidRPr="00907C5B" w:rsidRDefault="006704B2" w:rsidP="006704B2">
      <w:pPr>
        <w:pStyle w:val="ListParagraph"/>
      </w:pPr>
    </w:p>
    <w:p w14:paraId="0D54DCAE" w14:textId="79B10728" w:rsidR="006704B2" w:rsidRPr="00907C5B" w:rsidRDefault="004E461A" w:rsidP="004E461A">
      <w:pPr>
        <w:pStyle w:val="ListParagraph"/>
        <w:numPr>
          <w:ilvl w:val="0"/>
          <w:numId w:val="1"/>
        </w:numPr>
      </w:pPr>
      <w:r w:rsidRPr="00907C5B">
        <w:t>À la suite de ce webinaire, dans quelle mesure êtes-vous satisfait(e) de la manière dont le HCPF communique au public les informations relatives aux changements fédéraux ?</w:t>
      </w:r>
      <w:r w:rsidR="006704B2" w:rsidRPr="00907C5B">
        <w:t>  </w:t>
      </w:r>
      <w:r w:rsidRPr="00907C5B">
        <w:t>(1 = Pas du tout satisfait(e), 5 = Très satisfait(e))</w:t>
      </w:r>
    </w:p>
    <w:p w14:paraId="6C115E87" w14:textId="77777777" w:rsidR="006704B2" w:rsidRPr="00907C5B" w:rsidRDefault="006704B2" w:rsidP="006704B2">
      <w:pPr>
        <w:pStyle w:val="ListParagraph"/>
      </w:pPr>
    </w:p>
    <w:p w14:paraId="0AAB6369" w14:textId="6573E6C9" w:rsidR="006704B2" w:rsidRPr="00907C5B" w:rsidRDefault="004E461A" w:rsidP="004E461A">
      <w:pPr>
        <w:pStyle w:val="ListParagraph"/>
        <w:numPr>
          <w:ilvl w:val="0"/>
          <w:numId w:val="1"/>
        </w:numPr>
      </w:pPr>
      <w:r w:rsidRPr="00907C5B">
        <w:t>Quels sujets souhaiteriez-vous voir abordés plus en détail lors de futurs webinaires d’information ?</w:t>
      </w:r>
    </w:p>
    <w:p w14:paraId="2AD53D0A" w14:textId="77777777" w:rsidR="006704B2" w:rsidRPr="00907C5B" w:rsidRDefault="006704B2" w:rsidP="006704B2">
      <w:pPr>
        <w:pStyle w:val="ListParagraph"/>
      </w:pPr>
    </w:p>
    <w:p w14:paraId="59A5059D" w14:textId="0468B1E2" w:rsidR="006704B2" w:rsidRPr="00907C5B" w:rsidRDefault="004E461A" w:rsidP="004E461A">
      <w:pPr>
        <w:pStyle w:val="ListParagraph"/>
        <w:numPr>
          <w:ilvl w:val="0"/>
          <w:numId w:val="1"/>
        </w:numPr>
      </w:pPr>
      <w:r w:rsidRPr="00907C5B">
        <w:t>Quelles questions avez-vous concernant les changements fédéraux présentés lors du webinaire ?</w:t>
      </w:r>
    </w:p>
    <w:p w14:paraId="1E4CF407" w14:textId="77777777" w:rsidR="006704B2" w:rsidRPr="00907C5B" w:rsidRDefault="006704B2" w:rsidP="006704B2">
      <w:pPr>
        <w:pStyle w:val="ListParagraph"/>
      </w:pPr>
    </w:p>
    <w:p w14:paraId="629F8F65" w14:textId="60358A5C" w:rsidR="006704B2" w:rsidRPr="00907C5B" w:rsidRDefault="004E461A" w:rsidP="004E461A">
      <w:pPr>
        <w:pStyle w:val="ListParagraph"/>
        <w:numPr>
          <w:ilvl w:val="0"/>
          <w:numId w:val="1"/>
        </w:numPr>
      </w:pPr>
      <w:r w:rsidRPr="00907C5B">
        <w:t>Quelles informations ou quel soutien supplémentaire vous seraient utiles à l’avenir ?</w:t>
      </w:r>
    </w:p>
    <w:p w14:paraId="1404CDB4" w14:textId="77777777" w:rsidR="006704B2" w:rsidRPr="00907C5B" w:rsidRDefault="006704B2" w:rsidP="006704B2">
      <w:pPr>
        <w:pStyle w:val="ListParagraph"/>
      </w:pPr>
    </w:p>
    <w:p w14:paraId="2D9DA662" w14:textId="0846459C" w:rsidR="006704B2" w:rsidRPr="004E461A" w:rsidRDefault="004E461A" w:rsidP="004E461A">
      <w:pPr>
        <w:pStyle w:val="ListParagraph"/>
        <w:numPr>
          <w:ilvl w:val="0"/>
          <w:numId w:val="1"/>
        </w:numPr>
        <w:rPr>
          <w:lang w:val="fr-BE"/>
        </w:rPr>
      </w:pPr>
      <w:r w:rsidRPr="00907C5B">
        <w:t>Veuillez cliquer ci-dessous pour soumettre vos commentaires.</w:t>
      </w:r>
    </w:p>
    <w:sectPr w:rsidR="006704B2" w:rsidRPr="004E4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B026F"/>
    <w:multiLevelType w:val="multilevel"/>
    <w:tmpl w:val="35CE8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B77CA6"/>
    <w:multiLevelType w:val="hybridMultilevel"/>
    <w:tmpl w:val="6C264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069153">
    <w:abstractNumId w:val="1"/>
  </w:num>
  <w:num w:numId="2" w16cid:durableId="165741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B2"/>
    <w:rsid w:val="0018134A"/>
    <w:rsid w:val="00341934"/>
    <w:rsid w:val="004617A9"/>
    <w:rsid w:val="004E461A"/>
    <w:rsid w:val="005016FB"/>
    <w:rsid w:val="0055423F"/>
    <w:rsid w:val="005F16D0"/>
    <w:rsid w:val="006704B2"/>
    <w:rsid w:val="006D5BB1"/>
    <w:rsid w:val="00907C5B"/>
    <w:rsid w:val="00A53551"/>
    <w:rsid w:val="00E9596A"/>
    <w:rsid w:val="00F944C8"/>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F88C"/>
  <w15:chartTrackingRefBased/>
  <w15:docId w15:val="{FC668A21-0737-402C-BEE7-B4E7A371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670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4B2"/>
    <w:rPr>
      <w:rFonts w:eastAsiaTheme="majorEastAsia" w:cstheme="majorBidi"/>
      <w:color w:val="272727" w:themeColor="text1" w:themeTint="D8"/>
    </w:rPr>
  </w:style>
  <w:style w:type="paragraph" w:styleId="Title">
    <w:name w:val="Title"/>
    <w:basedOn w:val="Normal"/>
    <w:next w:val="Normal"/>
    <w:link w:val="TitleChar"/>
    <w:uiPriority w:val="10"/>
    <w:qFormat/>
    <w:rsid w:val="00670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4B2"/>
    <w:pPr>
      <w:spacing w:before="160"/>
      <w:jc w:val="center"/>
    </w:pPr>
    <w:rPr>
      <w:i/>
      <w:iCs/>
      <w:color w:val="404040" w:themeColor="text1" w:themeTint="BF"/>
    </w:rPr>
  </w:style>
  <w:style w:type="character" w:customStyle="1" w:styleId="QuoteChar">
    <w:name w:val="Quote Char"/>
    <w:basedOn w:val="DefaultParagraphFont"/>
    <w:link w:val="Quote"/>
    <w:uiPriority w:val="29"/>
    <w:rsid w:val="006704B2"/>
    <w:rPr>
      <w:i/>
      <w:iCs/>
      <w:color w:val="404040" w:themeColor="text1" w:themeTint="BF"/>
    </w:rPr>
  </w:style>
  <w:style w:type="paragraph" w:styleId="ListParagraph">
    <w:name w:val="List Paragraph"/>
    <w:basedOn w:val="Normal"/>
    <w:uiPriority w:val="34"/>
    <w:qFormat/>
    <w:rsid w:val="006704B2"/>
    <w:pPr>
      <w:ind w:left="720"/>
      <w:contextualSpacing/>
    </w:pPr>
  </w:style>
  <w:style w:type="character" w:styleId="IntenseEmphasis">
    <w:name w:val="Intense Emphasis"/>
    <w:basedOn w:val="DefaultParagraphFont"/>
    <w:uiPriority w:val="21"/>
    <w:qFormat/>
    <w:rsid w:val="006704B2"/>
    <w:rPr>
      <w:i/>
      <w:iCs/>
      <w:color w:val="0F4761" w:themeColor="accent1" w:themeShade="BF"/>
    </w:rPr>
  </w:style>
  <w:style w:type="paragraph" w:styleId="IntenseQuote">
    <w:name w:val="Intense Quote"/>
    <w:basedOn w:val="Normal"/>
    <w:next w:val="Normal"/>
    <w:link w:val="IntenseQuoteChar"/>
    <w:uiPriority w:val="30"/>
    <w:qFormat/>
    <w:rsid w:val="00670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4B2"/>
    <w:rPr>
      <w:i/>
      <w:iCs/>
      <w:color w:val="0F4761" w:themeColor="accent1" w:themeShade="BF"/>
    </w:rPr>
  </w:style>
  <w:style w:type="character" w:styleId="IntenseReference">
    <w:name w:val="Intense Reference"/>
    <w:basedOn w:val="DefaultParagraphFont"/>
    <w:uiPriority w:val="32"/>
    <w:qFormat/>
    <w:rsid w:val="006704B2"/>
    <w:rPr>
      <w:b/>
      <w:bCs/>
      <w:smallCaps/>
      <w:color w:val="0F4761" w:themeColor="accent1" w:themeShade="BF"/>
      <w:spacing w:val="5"/>
    </w:rPr>
  </w:style>
  <w:style w:type="character" w:styleId="Hyperlink">
    <w:name w:val="Hyperlink"/>
    <w:basedOn w:val="DefaultParagraphFont"/>
    <w:uiPriority w:val="99"/>
    <w:unhideWhenUsed/>
    <w:rsid w:val="0055423F"/>
    <w:rPr>
      <w:color w:val="467886" w:themeColor="hyperlink"/>
      <w:u w:val="single"/>
    </w:rPr>
  </w:style>
  <w:style w:type="character" w:styleId="UnresolvedMention">
    <w:name w:val="Unresolved Mention"/>
    <w:basedOn w:val="DefaultParagraphFont"/>
    <w:uiPriority w:val="99"/>
    <w:semiHidden/>
    <w:unhideWhenUsed/>
    <w:rsid w:val="00554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HR1@state.co.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870AB950EF74089E30BF0358B77D7" ma:contentTypeVersion="5" ma:contentTypeDescription="Create a new document." ma:contentTypeScope="" ma:versionID="c6742abd3049391d6e90bbfd30cc1149">
  <xsd:schema xmlns:xsd="http://www.w3.org/2001/XMLSchema" xmlns:xs="http://www.w3.org/2001/XMLSchema" xmlns:p="http://schemas.microsoft.com/office/2006/metadata/properties" xmlns:ns3="eabf8197-5834-4253-8419-9cd84237a063" targetNamespace="http://schemas.microsoft.com/office/2006/metadata/properties" ma:root="true" ma:fieldsID="0220d17056b03d433bc6061035ad6870" ns3:_="">
    <xsd:import namespace="eabf8197-5834-4253-8419-9cd84237a0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f8197-5834-4253-8419-9cd84237a0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C61D2-9600-4A28-875B-0B277FD4E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f8197-5834-4253-8419-9cd84237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451CB-0742-4C6C-9023-A2EABC4F9139}">
  <ds:schemaRefs>
    <ds:schemaRef ds:uri="http://schemas.microsoft.com/sharepoint/v3/contenttype/forms"/>
  </ds:schemaRefs>
</ds:datastoreItem>
</file>

<file path=customXml/itemProps3.xml><?xml version="1.0" encoding="utf-8"?>
<ds:datastoreItem xmlns:ds="http://schemas.openxmlformats.org/officeDocument/2006/customXml" ds:itemID="{916EED48-2207-4551-810C-EEFB6343B9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634</Words>
  <Characters>3827</Characters>
  <Application>Microsoft Office Word</Application>
  <DocSecurity>0</DocSecurity>
  <Lines>76</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State of Colorado</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Sound Ventures Inc</cp:lastModifiedBy>
  <cp:revision>5</cp:revision>
  <dcterms:created xsi:type="dcterms:W3CDTF">2026-05-29T19:46:00Z</dcterms:created>
  <dcterms:modified xsi:type="dcterms:W3CDTF">2026-05-30T18:46:00Z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ies>
</file>