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C3DB" w14:textId="68AEFEC9" w:rsidR="00401D87" w:rsidRPr="00CE26E6" w:rsidRDefault="00401D87">
      <w:pPr>
        <w:ind w:hanging="540"/>
        <w:rPr>
          <w:sz w:val="20"/>
          <w:szCs w:val="20"/>
          <w:lang w:val="es-419"/>
        </w:rPr>
      </w:pPr>
    </w:p>
    <w:tbl>
      <w:tblPr>
        <w:tblStyle w:val="a1"/>
        <w:tblpPr w:leftFromText="180" w:rightFromText="180" w:topFromText="180" w:bottomFromText="180" w:vertAnchor="text" w:tblpX="-585"/>
        <w:tblW w:w="47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60"/>
      </w:tblGrid>
      <w:tr w:rsidR="008A4D7A" w:rsidRPr="00CE26E6" w14:paraId="16FB431E" w14:textId="77777777" w:rsidTr="008A4D7A">
        <w:tc>
          <w:tcPr>
            <w:tcW w:w="4760" w:type="dxa"/>
          </w:tcPr>
          <w:p w14:paraId="1E70E5AC" w14:textId="40162DBF" w:rsidR="008A4D7A" w:rsidRPr="00CE26E6" w:rsidRDefault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b/>
                <w:bCs/>
                <w:sz w:val="20"/>
                <w:szCs w:val="20"/>
                <w:lang w:val="es-419"/>
              </w:rPr>
              <w:t>Acepto</w:t>
            </w:r>
          </w:p>
        </w:tc>
      </w:tr>
      <w:tr w:rsidR="008A4D7A" w:rsidRPr="00CE26E6" w14:paraId="3124BF08" w14:textId="77777777" w:rsidTr="008A4D7A">
        <w:tc>
          <w:tcPr>
            <w:tcW w:w="4760" w:type="dxa"/>
          </w:tcPr>
          <w:p w14:paraId="74D745AE" w14:textId="66A1AEFA" w:rsidR="008A4D7A" w:rsidRPr="00CE26E6" w:rsidRDefault="008A4D7A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b/>
                <w:bCs/>
                <w:sz w:val="20"/>
                <w:szCs w:val="20"/>
                <w:lang w:val="es-419"/>
              </w:rPr>
              <w:t>Contin</w:t>
            </w:r>
            <w:r w:rsidR="00CE26E6" w:rsidRPr="00CE26E6">
              <w:rPr>
                <w:b/>
                <w:bCs/>
                <w:sz w:val="20"/>
                <w:szCs w:val="20"/>
                <w:lang w:val="es-419"/>
              </w:rPr>
              <w:t>uar sin IA</w:t>
            </w:r>
          </w:p>
        </w:tc>
      </w:tr>
    </w:tbl>
    <w:p w14:paraId="69C15764" w14:textId="77777777" w:rsidR="00401D87" w:rsidRPr="00CE26E6" w:rsidRDefault="00401D87">
      <w:pPr>
        <w:ind w:hanging="540"/>
        <w:rPr>
          <w:lang w:val="es-419"/>
        </w:rPr>
      </w:pPr>
    </w:p>
    <w:p w14:paraId="3EC92A6F" w14:textId="77777777" w:rsidR="008A4D7A" w:rsidRPr="00CE26E6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780606E1" w14:textId="77777777" w:rsidR="008A4D7A" w:rsidRPr="00CE26E6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31F1A46A" w14:textId="77777777" w:rsidR="008A4D7A" w:rsidRPr="00CE26E6" w:rsidRDefault="008A4D7A" w:rsidP="008A4D7A">
      <w:pPr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64CCD06E" w14:textId="77777777" w:rsidR="00401D87" w:rsidRPr="00CE26E6" w:rsidRDefault="00401D87">
      <w:pPr>
        <w:ind w:hanging="540"/>
        <w:rPr>
          <w:sz w:val="20"/>
          <w:szCs w:val="20"/>
          <w:lang w:val="es-419"/>
        </w:rPr>
      </w:pPr>
    </w:p>
    <w:tbl>
      <w:tblPr>
        <w:tblStyle w:val="a2"/>
        <w:tblpPr w:leftFromText="180" w:rightFromText="180" w:topFromText="180" w:bottomFromText="180" w:vertAnchor="text" w:tblpX="-570" w:tblpY="25"/>
        <w:tblW w:w="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90"/>
      </w:tblGrid>
      <w:tr w:rsidR="008A4D7A" w:rsidRPr="00CE26E6" w14:paraId="379E109B" w14:textId="77777777" w:rsidTr="008A4D7A">
        <w:trPr>
          <w:trHeight w:val="2919"/>
        </w:trPr>
        <w:tc>
          <w:tcPr>
            <w:tcW w:w="5390" w:type="dxa"/>
            <w:tcBorders>
              <w:top w:val="single" w:sz="8" w:space="0" w:color="D9D9D9"/>
            </w:tcBorders>
          </w:tcPr>
          <w:p w14:paraId="08F2C355" w14:textId="2384168A" w:rsidR="008A4D7A" w:rsidRPr="00CE26E6" w:rsidRDefault="00CE26E6">
            <w:pPr>
              <w:widowControl w:val="0"/>
              <w:spacing w:before="240" w:after="240" w:line="240" w:lineRule="auto"/>
              <w:rPr>
                <w:b/>
                <w:bCs/>
                <w:sz w:val="20"/>
                <w:szCs w:val="20"/>
                <w:lang w:val="es-419"/>
              </w:rPr>
            </w:pPr>
            <w:r w:rsidRPr="00CE26E6">
              <w:rPr>
                <w:b/>
                <w:bCs/>
                <w:sz w:val="20"/>
                <w:szCs w:val="20"/>
                <w:lang w:val="es-419"/>
              </w:rPr>
              <w:t xml:space="preserve">Está chateando con el asistente de IA de </w:t>
            </w:r>
            <w:proofErr w:type="spellStart"/>
            <w:r w:rsidRPr="00CE26E6">
              <w:rPr>
                <w:b/>
                <w:bCs/>
                <w:sz w:val="20"/>
                <w:szCs w:val="20"/>
                <w:lang w:val="es-419"/>
              </w:rPr>
              <w:t>Health</w:t>
            </w:r>
            <w:proofErr w:type="spellEnd"/>
            <w:r w:rsidRPr="00CE26E6">
              <w:rPr>
                <w:b/>
                <w:bCs/>
                <w:sz w:val="20"/>
                <w:szCs w:val="20"/>
                <w:lang w:val="es-419"/>
              </w:rPr>
              <w:t xml:space="preserve"> </w:t>
            </w:r>
            <w:proofErr w:type="spellStart"/>
            <w:r w:rsidRPr="00CE26E6">
              <w:rPr>
                <w:b/>
                <w:bCs/>
                <w:sz w:val="20"/>
                <w:szCs w:val="20"/>
                <w:lang w:val="es-419"/>
              </w:rPr>
              <w:t>First</w:t>
            </w:r>
            <w:proofErr w:type="spellEnd"/>
            <w:r w:rsidRPr="00CE26E6">
              <w:rPr>
                <w:b/>
                <w:bCs/>
                <w:sz w:val="20"/>
                <w:szCs w:val="20"/>
                <w:lang w:val="es-419"/>
              </w:rPr>
              <w:t xml:space="preserve"> Colorado.</w:t>
            </w:r>
          </w:p>
          <w:p w14:paraId="643C4135" w14:textId="6719D0E9" w:rsidR="008A4D7A" w:rsidRPr="00CE26E6" w:rsidRDefault="00CE26E6">
            <w:pPr>
              <w:widowControl w:val="0"/>
              <w:spacing w:before="240" w:after="240"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sz w:val="20"/>
                <w:szCs w:val="20"/>
                <w:lang w:val="es-419"/>
              </w:rPr>
              <w:t xml:space="preserve">¡Hola! No dude en plantearme cualquier pregunta que tenga sobre su cobertura de 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Health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 xml:space="preserve"> 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First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 xml:space="preserve"> Colorado. Utilizaré la información del Manual del Miembro y de HealthFirstColorado.gov para ayudarle a resolver sus dudas.</w:t>
            </w:r>
          </w:p>
          <w:p w14:paraId="769E8A55" w14:textId="77777777" w:rsidR="008A4D7A" w:rsidRPr="00CE26E6" w:rsidRDefault="008A4D7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  <w:lang w:val="es-419"/>
              </w:rPr>
            </w:pPr>
          </w:p>
        </w:tc>
      </w:tr>
    </w:tbl>
    <w:p w14:paraId="6902908B" w14:textId="4C697710" w:rsidR="00401D87" w:rsidRPr="00CE26E6" w:rsidRDefault="00000000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  <w:r w:rsidRPr="00CE26E6">
        <w:rPr>
          <w:rFonts w:ascii="Aptos" w:eastAsia="Aptos" w:hAnsi="Aptos" w:cs="Aptos"/>
          <w:b/>
          <w:bCs/>
          <w:sz w:val="20"/>
          <w:szCs w:val="20"/>
          <w:lang w:val="es-419"/>
        </w:rPr>
        <w:t xml:space="preserve"> </w:t>
      </w:r>
      <w:r w:rsidRPr="00CE26E6">
        <w:rPr>
          <w:lang w:val="es-419"/>
        </w:rPr>
        <w:br/>
      </w:r>
      <w:r w:rsidRPr="00CE26E6">
        <w:rPr>
          <w:lang w:val="es-419"/>
        </w:rPr>
        <w:br/>
      </w:r>
    </w:p>
    <w:p w14:paraId="57FB071B" w14:textId="77777777" w:rsidR="008A4D7A" w:rsidRPr="00CE26E6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1547EDEF" w14:textId="77777777" w:rsidR="008A4D7A" w:rsidRPr="00CE26E6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53B3AE45" w14:textId="77777777" w:rsidR="008A4D7A" w:rsidRPr="00CE26E6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1798A92F" w14:textId="77777777" w:rsidR="008A4D7A" w:rsidRPr="00CE26E6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3676581B" w14:textId="77777777" w:rsidR="008A4D7A" w:rsidRPr="00CE26E6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3A0AB36B" w14:textId="77777777" w:rsidR="008A4D7A" w:rsidRPr="00CE26E6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456EE964" w14:textId="77777777" w:rsidR="008A4D7A" w:rsidRPr="00CE26E6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5255FA92" w14:textId="77777777" w:rsidR="008A4D7A" w:rsidRPr="00CE26E6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42B22E77" w14:textId="77777777" w:rsidR="008A4D7A" w:rsidRPr="00CE26E6" w:rsidRDefault="008A4D7A" w:rsidP="008A4D7A">
      <w:pPr>
        <w:ind w:left="-540"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22701424" w14:textId="77777777" w:rsidR="00401D87" w:rsidRPr="00CE26E6" w:rsidRDefault="00401D87" w:rsidP="008A4D7A">
      <w:pPr>
        <w:rPr>
          <w:sz w:val="20"/>
          <w:szCs w:val="20"/>
          <w:lang w:val="es-419"/>
        </w:rPr>
      </w:pPr>
    </w:p>
    <w:tbl>
      <w:tblPr>
        <w:tblStyle w:val="a3"/>
        <w:tblpPr w:leftFromText="180" w:rightFromText="180" w:topFromText="180" w:bottomFromText="180" w:vertAnchor="text" w:tblpX="-540"/>
        <w:tblW w:w="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90"/>
      </w:tblGrid>
      <w:tr w:rsidR="008A4D7A" w:rsidRPr="00CE26E6" w14:paraId="2512F9BE" w14:textId="77777777" w:rsidTr="008A4D7A">
        <w:tc>
          <w:tcPr>
            <w:tcW w:w="5390" w:type="dxa"/>
            <w:tcBorders>
              <w:top w:val="single" w:sz="8" w:space="0" w:color="D9D9D9"/>
            </w:tcBorders>
          </w:tcPr>
          <w:p w14:paraId="2B83C92B" w14:textId="2511D604" w:rsidR="008A4D7A" w:rsidRPr="00CE26E6" w:rsidRDefault="00CE26E6">
            <w:pPr>
              <w:widowControl w:val="0"/>
              <w:spacing w:line="240" w:lineRule="auto"/>
              <w:rPr>
                <w:b/>
                <w:bCs/>
                <w:sz w:val="20"/>
                <w:szCs w:val="20"/>
                <w:lang w:val="es-419"/>
              </w:rPr>
            </w:pPr>
            <w:r w:rsidRPr="00CE26E6">
              <w:rPr>
                <w:b/>
                <w:bCs/>
                <w:sz w:val="20"/>
                <w:szCs w:val="20"/>
                <w:lang w:val="es-419"/>
              </w:rPr>
              <w:t>Está chateando con un asistente que no es de IA</w:t>
            </w:r>
          </w:p>
          <w:p w14:paraId="79C93B67" w14:textId="77777777" w:rsidR="008A4D7A" w:rsidRPr="00CE26E6" w:rsidRDefault="008A4D7A">
            <w:pPr>
              <w:widowControl w:val="0"/>
              <w:spacing w:before="240" w:line="240" w:lineRule="auto"/>
              <w:rPr>
                <w:b/>
                <w:bCs/>
                <w:sz w:val="20"/>
                <w:szCs w:val="20"/>
                <w:lang w:val="es-419"/>
              </w:rPr>
            </w:pPr>
          </w:p>
          <w:p w14:paraId="37F8D4E1" w14:textId="0DE436F8" w:rsidR="008A4D7A" w:rsidRPr="00CE26E6" w:rsidRDefault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b/>
                <w:bCs/>
                <w:sz w:val="20"/>
                <w:szCs w:val="20"/>
                <w:lang w:val="es-419"/>
              </w:rPr>
              <w:t>¡</w:t>
            </w:r>
            <w:r w:rsidR="008A4D7A" w:rsidRPr="00CE26E6">
              <w:rPr>
                <w:b/>
                <w:bCs/>
                <w:sz w:val="20"/>
                <w:szCs w:val="20"/>
                <w:lang w:val="es-419"/>
              </w:rPr>
              <w:t>H</w:t>
            </w:r>
            <w:r w:rsidRPr="00CE26E6">
              <w:rPr>
                <w:b/>
                <w:bCs/>
                <w:sz w:val="20"/>
                <w:szCs w:val="20"/>
                <w:lang w:val="es-419"/>
              </w:rPr>
              <w:t>ola</w:t>
            </w:r>
            <w:r w:rsidR="008A4D7A" w:rsidRPr="00CE26E6">
              <w:rPr>
                <w:b/>
                <w:bCs/>
                <w:sz w:val="20"/>
                <w:szCs w:val="20"/>
                <w:lang w:val="es-419"/>
              </w:rPr>
              <w:t xml:space="preserve">, </w:t>
            </w:r>
            <w:r w:rsidRPr="00CE26E6">
              <w:rPr>
                <w:b/>
                <w:bCs/>
                <w:sz w:val="20"/>
                <w:szCs w:val="20"/>
                <w:lang w:val="es-419"/>
              </w:rPr>
              <w:t>me llamo</w:t>
            </w:r>
            <w:r w:rsidR="008A4D7A" w:rsidRPr="00CE26E6">
              <w:rPr>
                <w:b/>
                <w:bCs/>
                <w:sz w:val="20"/>
                <w:szCs w:val="20"/>
                <w:lang w:val="es-419"/>
              </w:rPr>
              <w:t xml:space="preserve"> Ella!</w:t>
            </w:r>
            <w:r w:rsidR="008A4D7A" w:rsidRPr="00CE26E6">
              <w:rPr>
                <w:sz w:val="20"/>
                <w:szCs w:val="20"/>
                <w:lang w:val="es-419"/>
              </w:rPr>
              <w:t xml:space="preserve"> </w:t>
            </w:r>
            <w:r w:rsidRPr="00CE26E6">
              <w:rPr>
                <w:lang w:val="es-419"/>
              </w:rPr>
              <w:t xml:space="preserve"> </w:t>
            </w:r>
            <w:r w:rsidRPr="00CE26E6">
              <w:rPr>
                <w:sz w:val="20"/>
                <w:szCs w:val="20"/>
                <w:lang w:val="es-419"/>
              </w:rPr>
              <w:t xml:space="preserve">Puedo ayudarle con las dudas más habituales sobre su cobertura de 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Health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 xml:space="preserve"> 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First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 xml:space="preserve"> Colorado. Seleccione un tema a continuación o escriba su pregunta para comenzar. Puedo atenderle mejor con los temas que aparecen en la lista. Puede reiniciar el chat en cualquier momento para pasar a la experiencia asistida por IA.</w:t>
            </w:r>
            <w:r w:rsidR="008A4D7A" w:rsidRPr="00CE26E6">
              <w:rPr>
                <w:sz w:val="20"/>
                <w:szCs w:val="20"/>
                <w:lang w:val="es-419"/>
              </w:rPr>
              <w:t xml:space="preserve"> </w:t>
            </w:r>
          </w:p>
          <w:p w14:paraId="600B9C52" w14:textId="77777777" w:rsidR="008A4D7A" w:rsidRPr="00CE26E6" w:rsidRDefault="008A4D7A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</w:p>
        </w:tc>
      </w:tr>
    </w:tbl>
    <w:p w14:paraId="6403AFBC" w14:textId="77777777" w:rsidR="00401D87" w:rsidRPr="00CE26E6" w:rsidRDefault="00401D87">
      <w:pPr>
        <w:ind w:hanging="540"/>
        <w:rPr>
          <w:sz w:val="20"/>
          <w:szCs w:val="20"/>
          <w:lang w:val="es-419"/>
        </w:rPr>
      </w:pPr>
    </w:p>
    <w:p w14:paraId="7C79A499" w14:textId="77777777" w:rsidR="00401D87" w:rsidRPr="00CE26E6" w:rsidRDefault="00401D87">
      <w:pPr>
        <w:ind w:hanging="540"/>
        <w:rPr>
          <w:sz w:val="20"/>
          <w:szCs w:val="20"/>
          <w:lang w:val="es-419"/>
        </w:rPr>
      </w:pPr>
    </w:p>
    <w:p w14:paraId="0E7E8A9F" w14:textId="17838BD8" w:rsidR="00401D87" w:rsidRPr="00CE26E6" w:rsidRDefault="00401D87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757034E6" w14:textId="77777777" w:rsidR="008A4D7A" w:rsidRPr="00CE26E6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5F4F8A7B" w14:textId="77777777" w:rsidR="008A4D7A" w:rsidRPr="00CE26E6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231273D9" w14:textId="77777777" w:rsidR="008A4D7A" w:rsidRPr="00CE26E6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2861328B" w14:textId="77777777" w:rsidR="008A4D7A" w:rsidRPr="00CE26E6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36BB1713" w14:textId="77777777" w:rsidR="008A4D7A" w:rsidRPr="00CE26E6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107DD581" w14:textId="77777777" w:rsidR="008A4D7A" w:rsidRPr="00CE26E6" w:rsidRDefault="008A4D7A" w:rsidP="008A4D7A">
      <w:pPr>
        <w:rPr>
          <w:rFonts w:ascii="Aptos" w:eastAsia="Aptos" w:hAnsi="Aptos" w:cs="Aptos"/>
          <w:sz w:val="20"/>
          <w:szCs w:val="20"/>
          <w:lang w:val="es-419"/>
        </w:rPr>
      </w:pPr>
    </w:p>
    <w:tbl>
      <w:tblPr>
        <w:tblStyle w:val="a4"/>
        <w:tblpPr w:leftFromText="180" w:rightFromText="180" w:topFromText="180" w:bottomFromText="180" w:vertAnchor="text" w:tblpX="-540" w:tblpY="418"/>
        <w:tblW w:w="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90"/>
      </w:tblGrid>
      <w:tr w:rsidR="008A4D7A" w:rsidRPr="00CE26E6" w14:paraId="1003D4A1" w14:textId="77777777" w:rsidTr="008A4D7A">
        <w:trPr>
          <w:trHeight w:val="1504"/>
        </w:trPr>
        <w:tc>
          <w:tcPr>
            <w:tcW w:w="5390" w:type="dxa"/>
            <w:tcBorders>
              <w:top w:val="single" w:sz="8" w:space="0" w:color="D9D9D9"/>
            </w:tcBorders>
          </w:tcPr>
          <w:p w14:paraId="6FBAD039" w14:textId="3F8A9233" w:rsidR="008A4D7A" w:rsidRPr="00CE26E6" w:rsidRDefault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b/>
                <w:bCs/>
                <w:sz w:val="20"/>
                <w:szCs w:val="20"/>
                <w:lang w:val="es-419"/>
              </w:rPr>
              <w:t>No está conectado a Internet</w:t>
            </w:r>
            <w:r w:rsidR="008A4D7A" w:rsidRPr="00CE26E6">
              <w:rPr>
                <w:b/>
                <w:bCs/>
                <w:sz w:val="20"/>
                <w:szCs w:val="20"/>
                <w:lang w:val="es-419"/>
              </w:rPr>
              <w:t xml:space="preserve">. </w:t>
            </w:r>
            <w:r w:rsidRPr="00CE26E6">
              <w:rPr>
                <w:sz w:val="20"/>
                <w:szCs w:val="20"/>
                <w:lang w:val="es-419"/>
              </w:rPr>
              <w:t xml:space="preserve">Por favor, compruebe la configuración de su red 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Wi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>-Fi o la señal de telefonía móvil para continuar.</w:t>
            </w:r>
          </w:p>
        </w:tc>
      </w:tr>
    </w:tbl>
    <w:p w14:paraId="7E00E200" w14:textId="77777777" w:rsidR="00401D87" w:rsidRPr="00CE26E6" w:rsidRDefault="00000000">
      <w:pPr>
        <w:ind w:hanging="540"/>
        <w:rPr>
          <w:lang w:val="es-419"/>
        </w:rPr>
      </w:pPr>
      <w:r w:rsidRPr="00CE26E6">
        <w:rPr>
          <w:lang w:val="es-419"/>
        </w:rPr>
        <w:br/>
      </w:r>
    </w:p>
    <w:p w14:paraId="0C98C670" w14:textId="77777777" w:rsidR="00401D87" w:rsidRPr="00CE26E6" w:rsidRDefault="00401D87">
      <w:pPr>
        <w:ind w:left="-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30110EBD" w14:textId="77777777" w:rsidR="008A4D7A" w:rsidRPr="00CE26E6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5E12878A" w14:textId="77777777" w:rsidR="008A4D7A" w:rsidRPr="00CE26E6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356D1770" w14:textId="77777777" w:rsidR="008A4D7A" w:rsidRPr="00CE26E6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7F6DC2E7" w14:textId="77777777" w:rsidR="008A4D7A" w:rsidRPr="00CE26E6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5FE8B2A1" w14:textId="77777777" w:rsidR="008A4D7A" w:rsidRPr="00CE26E6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5CC7906B" w14:textId="77777777" w:rsidR="008A4D7A" w:rsidRPr="00CE26E6" w:rsidRDefault="008A4D7A">
      <w:pPr>
        <w:ind w:left="-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488DEAE8" w14:textId="77777777" w:rsidR="008A4D7A" w:rsidRPr="00CE26E6" w:rsidRDefault="008A4D7A" w:rsidP="008A4D7A">
      <w:pPr>
        <w:rPr>
          <w:sz w:val="20"/>
          <w:szCs w:val="20"/>
          <w:lang w:val="es-419"/>
        </w:rPr>
      </w:pPr>
    </w:p>
    <w:tbl>
      <w:tblPr>
        <w:tblStyle w:val="a5"/>
        <w:tblpPr w:leftFromText="180" w:rightFromText="180" w:topFromText="180" w:bottomFromText="180" w:vertAnchor="text" w:tblpX="-555"/>
        <w:tblW w:w="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90"/>
      </w:tblGrid>
      <w:tr w:rsidR="008A4D7A" w:rsidRPr="00CE26E6" w14:paraId="128B2CC0" w14:textId="77777777" w:rsidTr="008A4D7A">
        <w:tc>
          <w:tcPr>
            <w:tcW w:w="5390" w:type="dxa"/>
            <w:tcBorders>
              <w:top w:val="single" w:sz="8" w:space="0" w:color="D9D9D9"/>
              <w:bottom w:val="single" w:sz="8" w:space="0" w:color="D9D9D9"/>
            </w:tcBorders>
          </w:tcPr>
          <w:p w14:paraId="38E36F8E" w14:textId="2B2F7908" w:rsidR="008A4D7A" w:rsidRPr="00CE26E6" w:rsidRDefault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b/>
                <w:bCs/>
                <w:sz w:val="20"/>
                <w:szCs w:val="20"/>
                <w:lang w:val="es-419"/>
              </w:rPr>
              <w:t>No está conectado a Internet</w:t>
            </w:r>
            <w:r w:rsidR="008A4D7A" w:rsidRPr="00CE26E6">
              <w:rPr>
                <w:b/>
                <w:bCs/>
                <w:sz w:val="20"/>
                <w:szCs w:val="20"/>
                <w:lang w:val="es-419"/>
              </w:rPr>
              <w:t xml:space="preserve">. </w:t>
            </w:r>
            <w:r w:rsidRPr="00CE26E6">
              <w:rPr>
                <w:sz w:val="20"/>
                <w:szCs w:val="20"/>
                <w:lang w:val="es-419"/>
              </w:rPr>
              <w:t xml:space="preserve"> </w:t>
            </w:r>
            <w:r w:rsidRPr="00CE26E6">
              <w:rPr>
                <w:sz w:val="20"/>
                <w:szCs w:val="20"/>
                <w:lang w:val="es-419"/>
              </w:rPr>
              <w:t xml:space="preserve">Por favor, compruebe la configuración de su red 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Wi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>-Fi o la señal de telefonía móvil para continuar</w:t>
            </w:r>
            <w:r w:rsidR="008A4D7A" w:rsidRPr="00CE26E6">
              <w:rPr>
                <w:sz w:val="20"/>
                <w:szCs w:val="20"/>
                <w:lang w:val="es-419"/>
              </w:rPr>
              <w:t>.</w:t>
            </w:r>
          </w:p>
        </w:tc>
      </w:tr>
      <w:tr w:rsidR="008A4D7A" w:rsidRPr="00CE26E6" w14:paraId="67350F72" w14:textId="77777777" w:rsidTr="00CE26E6">
        <w:trPr>
          <w:trHeight w:val="20"/>
        </w:trPr>
        <w:tc>
          <w:tcPr>
            <w:tcW w:w="5390" w:type="dxa"/>
            <w:tcBorders>
              <w:top w:val="single" w:sz="8" w:space="0" w:color="D9D9D9"/>
            </w:tcBorders>
          </w:tcPr>
          <w:p w14:paraId="058617E6" w14:textId="378027DE" w:rsidR="008A4D7A" w:rsidRPr="00CE26E6" w:rsidRDefault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b/>
                <w:bCs/>
                <w:sz w:val="20"/>
                <w:szCs w:val="20"/>
                <w:lang w:val="es-419"/>
              </w:rPr>
              <w:t>Inténtelo de nuevo</w:t>
            </w:r>
          </w:p>
        </w:tc>
      </w:tr>
    </w:tbl>
    <w:p w14:paraId="799E6B8A" w14:textId="77777777" w:rsidR="00401D87" w:rsidRPr="00CE26E6" w:rsidRDefault="00401D87">
      <w:pPr>
        <w:ind w:hanging="540"/>
        <w:rPr>
          <w:sz w:val="20"/>
          <w:szCs w:val="20"/>
          <w:lang w:val="es-419"/>
        </w:rPr>
      </w:pPr>
    </w:p>
    <w:p w14:paraId="770A18A1" w14:textId="77777777" w:rsidR="008A4D7A" w:rsidRPr="00CE26E6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4D310E3D" w14:textId="77777777" w:rsidR="008A4D7A" w:rsidRPr="00CE26E6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78AC8BC9" w14:textId="77777777" w:rsidR="008A4D7A" w:rsidRPr="00CE26E6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33C2ECE0" w14:textId="77777777" w:rsidR="008A4D7A" w:rsidRPr="00CE26E6" w:rsidRDefault="008A4D7A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3F53F95A" w14:textId="325ECFE6" w:rsidR="00401D87" w:rsidRPr="00CE26E6" w:rsidRDefault="00401D87">
      <w:pPr>
        <w:ind w:hanging="540"/>
        <w:rPr>
          <w:sz w:val="20"/>
          <w:szCs w:val="20"/>
          <w:lang w:val="es-419"/>
        </w:rPr>
      </w:pPr>
    </w:p>
    <w:tbl>
      <w:tblPr>
        <w:tblStyle w:val="a6"/>
        <w:tblpPr w:leftFromText="180" w:rightFromText="180" w:topFromText="180" w:bottomFromText="180" w:vertAnchor="text" w:tblpX="-540"/>
        <w:tblW w:w="53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00"/>
      </w:tblGrid>
      <w:tr w:rsidR="008A4D7A" w:rsidRPr="00CE26E6" w14:paraId="4A5B862B" w14:textId="77777777" w:rsidTr="008A4D7A">
        <w:tc>
          <w:tcPr>
            <w:tcW w:w="5300" w:type="dxa"/>
            <w:tcBorders>
              <w:top w:val="single" w:sz="8" w:space="0" w:color="D9D9D9"/>
              <w:bottom w:val="single" w:sz="8" w:space="0" w:color="D9D9D9"/>
            </w:tcBorders>
          </w:tcPr>
          <w:p w14:paraId="447BAC5C" w14:textId="77777777" w:rsidR="008A4D7A" w:rsidRPr="00CE26E6" w:rsidRDefault="008A4D7A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proofErr w:type="spellStart"/>
            <w:r w:rsidRPr="00CE26E6">
              <w:rPr>
                <w:sz w:val="20"/>
                <w:szCs w:val="20"/>
                <w:lang w:val="es-419"/>
              </w:rPr>
              <w:t>MediDrive</w:t>
            </w:r>
            <w:proofErr w:type="spellEnd"/>
          </w:p>
        </w:tc>
      </w:tr>
      <w:tr w:rsidR="008A4D7A" w:rsidRPr="00CE26E6" w14:paraId="39B79B02" w14:textId="77777777" w:rsidTr="008A4D7A">
        <w:tc>
          <w:tcPr>
            <w:tcW w:w="5300" w:type="dxa"/>
            <w:tcBorders>
              <w:top w:val="single" w:sz="8" w:space="0" w:color="D9D9D9"/>
              <w:bottom w:val="single" w:sz="8" w:space="0" w:color="D9D9D9"/>
            </w:tcBorders>
          </w:tcPr>
          <w:p w14:paraId="6C133CE8" w14:textId="731CF3D2" w:rsidR="008A4D7A" w:rsidRPr="00CE26E6" w:rsidRDefault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sz w:val="20"/>
                <w:szCs w:val="20"/>
                <w:lang w:val="es-419"/>
              </w:rPr>
              <w:t xml:space="preserve">Los miembros de 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Health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 xml:space="preserve"> 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First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 xml:space="preserve"> Colorado pueden reservar un traslado gratuito a sus citas médicas a través de 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MediDrive</w:t>
            </w:r>
            <w:proofErr w:type="spellEnd"/>
            <w:r w:rsidR="008A4D7A" w:rsidRPr="00CE26E6">
              <w:rPr>
                <w:sz w:val="20"/>
                <w:szCs w:val="20"/>
                <w:lang w:val="es-419"/>
              </w:rPr>
              <w:t xml:space="preserve">. </w:t>
            </w:r>
          </w:p>
        </w:tc>
      </w:tr>
    </w:tbl>
    <w:p w14:paraId="53C25FFC" w14:textId="77777777" w:rsidR="00401D87" w:rsidRPr="00CE26E6" w:rsidRDefault="00401D87">
      <w:pPr>
        <w:ind w:hanging="540"/>
        <w:rPr>
          <w:rFonts w:ascii="Aptos" w:eastAsia="Aptos" w:hAnsi="Aptos" w:cs="Aptos"/>
          <w:b/>
          <w:bCs/>
          <w:sz w:val="20"/>
          <w:szCs w:val="20"/>
          <w:lang w:val="es-419"/>
        </w:rPr>
      </w:pPr>
    </w:p>
    <w:p w14:paraId="5D1156CE" w14:textId="24A001D0" w:rsidR="00401D87" w:rsidRPr="00CE26E6" w:rsidRDefault="00401D87" w:rsidP="008A4D7A">
      <w:pPr>
        <w:ind w:hanging="540"/>
        <w:rPr>
          <w:rFonts w:ascii="Aptos" w:eastAsia="Aptos" w:hAnsi="Aptos" w:cs="Aptos"/>
          <w:sz w:val="20"/>
          <w:szCs w:val="20"/>
          <w:lang w:val="es-419"/>
        </w:rPr>
      </w:pPr>
    </w:p>
    <w:p w14:paraId="01BC0B13" w14:textId="77777777" w:rsidR="008A4D7A" w:rsidRPr="00CE26E6" w:rsidRDefault="008A4D7A" w:rsidP="008A4D7A">
      <w:pPr>
        <w:ind w:hanging="540"/>
        <w:rPr>
          <w:rFonts w:ascii="Aptos" w:eastAsia="Aptos" w:hAnsi="Aptos" w:cs="Aptos"/>
          <w:sz w:val="20"/>
          <w:szCs w:val="20"/>
          <w:lang w:val="es-419"/>
        </w:rPr>
      </w:pPr>
    </w:p>
    <w:p w14:paraId="266C2179" w14:textId="77777777" w:rsidR="008A4D7A" w:rsidRPr="00CE26E6" w:rsidRDefault="008A4D7A" w:rsidP="008A4D7A">
      <w:pPr>
        <w:ind w:hanging="540"/>
        <w:rPr>
          <w:rFonts w:ascii="Aptos" w:eastAsia="Aptos" w:hAnsi="Aptos" w:cs="Aptos"/>
          <w:sz w:val="20"/>
          <w:szCs w:val="20"/>
          <w:lang w:val="es-419"/>
        </w:rPr>
      </w:pPr>
    </w:p>
    <w:p w14:paraId="28D56B1E" w14:textId="77777777" w:rsidR="008A4D7A" w:rsidRPr="00CE26E6" w:rsidRDefault="008A4D7A" w:rsidP="008A4D7A">
      <w:pPr>
        <w:ind w:hanging="540"/>
        <w:rPr>
          <w:rFonts w:ascii="Aptos" w:eastAsia="Aptos" w:hAnsi="Aptos" w:cs="Aptos"/>
          <w:sz w:val="20"/>
          <w:szCs w:val="20"/>
          <w:lang w:val="es-419"/>
        </w:rPr>
      </w:pPr>
    </w:p>
    <w:p w14:paraId="7416CD5F" w14:textId="77777777" w:rsidR="008A4D7A" w:rsidRPr="00CE26E6" w:rsidRDefault="008A4D7A" w:rsidP="008A4D7A">
      <w:pPr>
        <w:ind w:hanging="540"/>
        <w:rPr>
          <w:rFonts w:ascii="Aptos" w:eastAsia="Aptos" w:hAnsi="Aptos" w:cs="Aptos"/>
          <w:sz w:val="20"/>
          <w:szCs w:val="20"/>
          <w:lang w:val="es-419"/>
        </w:rPr>
      </w:pPr>
    </w:p>
    <w:p w14:paraId="68C8722E" w14:textId="77777777" w:rsidR="008A4D7A" w:rsidRPr="00CE26E6" w:rsidRDefault="008A4D7A" w:rsidP="008A4D7A">
      <w:pPr>
        <w:ind w:hanging="540"/>
        <w:rPr>
          <w:rFonts w:ascii="Aptos" w:eastAsia="Aptos" w:hAnsi="Aptos" w:cs="Aptos"/>
          <w:sz w:val="20"/>
          <w:szCs w:val="20"/>
          <w:lang w:val="es-419"/>
        </w:rPr>
      </w:pPr>
    </w:p>
    <w:p w14:paraId="31E4BA2D" w14:textId="77777777" w:rsidR="008A4D7A" w:rsidRPr="00CE26E6" w:rsidRDefault="008A4D7A" w:rsidP="008A4D7A">
      <w:pPr>
        <w:ind w:hanging="540"/>
        <w:rPr>
          <w:rFonts w:ascii="Aptos" w:eastAsia="Aptos" w:hAnsi="Aptos" w:cs="Aptos"/>
          <w:sz w:val="20"/>
          <w:szCs w:val="20"/>
          <w:lang w:val="es-419"/>
        </w:rPr>
      </w:pPr>
    </w:p>
    <w:p w14:paraId="28965187" w14:textId="77777777" w:rsidR="008A4D7A" w:rsidRPr="00CE26E6" w:rsidRDefault="008A4D7A" w:rsidP="008A4D7A">
      <w:pPr>
        <w:ind w:hanging="540"/>
        <w:rPr>
          <w:rFonts w:ascii="Aptos" w:eastAsia="Aptos" w:hAnsi="Aptos" w:cs="Aptos"/>
          <w:sz w:val="20"/>
          <w:szCs w:val="20"/>
          <w:lang w:val="es-419"/>
        </w:rPr>
      </w:pPr>
    </w:p>
    <w:p w14:paraId="7D3C032F" w14:textId="77777777" w:rsidR="00401D87" w:rsidRPr="00CE26E6" w:rsidRDefault="00401D87" w:rsidP="008A4D7A">
      <w:pPr>
        <w:rPr>
          <w:sz w:val="20"/>
          <w:szCs w:val="20"/>
          <w:lang w:val="es-419"/>
        </w:rPr>
      </w:pPr>
    </w:p>
    <w:tbl>
      <w:tblPr>
        <w:tblStyle w:val="a7"/>
        <w:tblpPr w:leftFromText="180" w:rightFromText="180" w:topFromText="180" w:bottomFromText="180" w:vertAnchor="text" w:tblpX="-540"/>
        <w:tblW w:w="53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00"/>
      </w:tblGrid>
      <w:tr w:rsidR="00CE26E6" w:rsidRPr="00CE26E6" w14:paraId="6C144966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58407ABC" w14:textId="77F70A83" w:rsidR="00CE26E6" w:rsidRPr="00CE26E6" w:rsidRDefault="00CE26E6" w:rsidP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sz w:val="20"/>
                <w:szCs w:val="20"/>
                <w:lang w:val="es-419"/>
              </w:rPr>
              <w:t>Su estado de cobertura actual</w:t>
            </w:r>
          </w:p>
        </w:tc>
      </w:tr>
      <w:tr w:rsidR="00CE26E6" w:rsidRPr="00CE26E6" w14:paraId="1E4F5B4A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1E4975BE" w14:textId="559B27A2" w:rsidR="00CE26E6" w:rsidRPr="00CE26E6" w:rsidRDefault="00CE26E6" w:rsidP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sz w:val="20"/>
                <w:szCs w:val="20"/>
                <w:lang w:val="es-419"/>
              </w:rPr>
              <w:t>Activo a partir de [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Month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>] [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Year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>]</w:t>
            </w:r>
          </w:p>
        </w:tc>
      </w:tr>
      <w:tr w:rsidR="00CE26E6" w:rsidRPr="00CE26E6" w14:paraId="5C07FE4D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30F5A207" w14:textId="56653272" w:rsidR="00CE26E6" w:rsidRPr="00CE26E6" w:rsidRDefault="00CE26E6" w:rsidP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sz w:val="20"/>
                <w:szCs w:val="20"/>
                <w:lang w:val="es-419"/>
              </w:rPr>
              <w:t>Inactivo a partir de [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Month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>] [</w:t>
            </w:r>
            <w:proofErr w:type="spellStart"/>
            <w:r w:rsidRPr="00CE26E6">
              <w:rPr>
                <w:sz w:val="20"/>
                <w:szCs w:val="20"/>
                <w:lang w:val="es-419"/>
              </w:rPr>
              <w:t>Year</w:t>
            </w:r>
            <w:proofErr w:type="spellEnd"/>
            <w:r w:rsidRPr="00CE26E6">
              <w:rPr>
                <w:sz w:val="20"/>
                <w:szCs w:val="20"/>
                <w:lang w:val="es-419"/>
              </w:rPr>
              <w:t>]</w:t>
            </w:r>
          </w:p>
        </w:tc>
      </w:tr>
      <w:tr w:rsidR="00CE26E6" w:rsidRPr="00CE26E6" w14:paraId="717CA46B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04425092" w14:textId="411EF527" w:rsidR="00CE26E6" w:rsidRPr="00CE26E6" w:rsidRDefault="00CE26E6" w:rsidP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sz w:val="20"/>
                <w:szCs w:val="20"/>
                <w:lang w:val="es-419"/>
              </w:rPr>
              <w:t>N.º de miembro</w:t>
            </w:r>
          </w:p>
        </w:tc>
      </w:tr>
      <w:tr w:rsidR="00CE26E6" w:rsidRPr="00CE26E6" w14:paraId="2D0B05B6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3247534A" w14:textId="00DD409A" w:rsidR="00CE26E6" w:rsidRPr="00CE26E6" w:rsidRDefault="00CE26E6" w:rsidP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sz w:val="20"/>
                <w:szCs w:val="20"/>
                <w:lang w:val="es-419"/>
              </w:rPr>
              <w:t>Médico de cabecera (PCP)</w:t>
            </w:r>
          </w:p>
        </w:tc>
      </w:tr>
      <w:tr w:rsidR="00CE26E6" w:rsidRPr="00CE26E6" w14:paraId="692243A2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3F5D5921" w14:textId="0AA3A2AC" w:rsidR="00CE26E6" w:rsidRPr="00CE26E6" w:rsidRDefault="00CE26E6" w:rsidP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sz w:val="20"/>
                <w:szCs w:val="20"/>
                <w:lang w:val="es-419"/>
              </w:rPr>
              <w:t>Información sobre copagos</w:t>
            </w:r>
          </w:p>
        </w:tc>
      </w:tr>
      <w:tr w:rsidR="00CE26E6" w:rsidRPr="00CE26E6" w14:paraId="73A0DC47" w14:textId="77777777" w:rsidTr="008A4D7A">
        <w:tc>
          <w:tcPr>
            <w:tcW w:w="5300" w:type="dxa"/>
            <w:tcBorders>
              <w:top w:val="single" w:sz="8" w:space="0" w:color="D9D9D9"/>
            </w:tcBorders>
          </w:tcPr>
          <w:p w14:paraId="22E57F62" w14:textId="3652693D" w:rsidR="00CE26E6" w:rsidRPr="00CE26E6" w:rsidRDefault="00CE26E6" w:rsidP="00CE26E6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CE26E6">
              <w:rPr>
                <w:sz w:val="20"/>
                <w:szCs w:val="20"/>
                <w:lang w:val="es-419"/>
              </w:rPr>
              <w:t>Ver la tarjeta sanitaria completa</w:t>
            </w:r>
          </w:p>
        </w:tc>
      </w:tr>
    </w:tbl>
    <w:p w14:paraId="7D2F9743" w14:textId="77777777" w:rsidR="00401D87" w:rsidRPr="00CE26E6" w:rsidRDefault="00401D87">
      <w:pPr>
        <w:ind w:hanging="540"/>
        <w:rPr>
          <w:rFonts w:ascii="Aptos" w:eastAsia="Aptos" w:hAnsi="Aptos" w:cs="Aptos"/>
          <w:sz w:val="20"/>
          <w:szCs w:val="20"/>
          <w:lang w:val="es-419"/>
        </w:rPr>
      </w:pPr>
    </w:p>
    <w:sectPr w:rsidR="00401D87" w:rsidRPr="00CE26E6">
      <w:pgSz w:w="12240" w:h="15840"/>
      <w:pgMar w:top="1080" w:right="1440" w:bottom="720" w:left="1440" w:header="431" w:footer="28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0BAFD17F-CD6A-4FFC-BD4E-DB367B106495}"/>
    <w:embedBold r:id="rId2" w:fontKey="{B39FDA53-E2C7-4898-ADE0-7EC1501F00AC}"/>
  </w:font>
  <w:font w:name="Times">
    <w:altName w:val="Times New Roman"/>
    <w:panose1 w:val="02020603050405020304"/>
    <w:charset w:val="00"/>
    <w:family w:val="auto"/>
    <w:pitch w:val="default"/>
    <w:embedBold r:id="rId3" w:fontKey="{F09E812F-220C-45C0-86C2-1D635F65D71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38E075D1-000A-462A-80DE-E697B4EDF8FC}"/>
    <w:embedBold r:id="rId5" w:fontKey="{436AA24F-AD29-4D09-B6B8-7AC5222CE9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A1254A7-AA59-4C5F-A6BF-E8C46D9891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D8F3FA0-059B-4F67-B70B-AB8B2EBF5EF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01C59"/>
    <w:multiLevelType w:val="multilevel"/>
    <w:tmpl w:val="8A3CB3A0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4C343F"/>
    <w:multiLevelType w:val="multilevel"/>
    <w:tmpl w:val="3D80E8D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31454497">
    <w:abstractNumId w:val="1"/>
  </w:num>
  <w:num w:numId="2" w16cid:durableId="191601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D87"/>
    <w:rsid w:val="00401D87"/>
    <w:rsid w:val="008A1453"/>
    <w:rsid w:val="008A4D7A"/>
    <w:rsid w:val="008B6EDC"/>
    <w:rsid w:val="00CE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4E56"/>
  <w15:docId w15:val="{19A1DCA5-4875-F040-8B61-24486D61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Open Sans" w:eastAsia="Open Sans" w:hAnsi="Open Sans" w:cs="Open San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Times" w:hAnsi="Times" w:cs="Times"/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rFonts w:ascii="Times" w:eastAsia="Times" w:hAnsi="Times" w:cs="Times"/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Col">
      <w:pPr>
        <w:jc w:val="right"/>
      </w:pPr>
      <w:rPr>
        <w:b/>
        <w:bCs/>
      </w:rPr>
      <w:tblPr/>
      <w:tcPr>
        <w:tcBorders>
          <w:top w:val="single" w:sz="18" w:space="0" w:color="3EFAC5"/>
          <w:left w:val="single" w:sz="18" w:space="0" w:color="3EFAC5"/>
          <w:bottom w:val="single" w:sz="18" w:space="0" w:color="3EFAC5"/>
          <w:right w:val="single" w:sz="18" w:space="0" w:color="3EFAC5"/>
          <w:insideH w:val="nil"/>
          <w:insideV w:val="nil"/>
        </w:tcBorders>
      </w:tcPr>
    </w:tblStylePr>
  </w:style>
  <w:style w:type="table" w:customStyle="1" w:styleId="a0">
    <w:basedOn w:val="TableNormal"/>
    <w:pPr>
      <w:spacing w:line="240" w:lineRule="auto"/>
    </w:pPr>
    <w:rPr>
      <w:rFonts w:ascii="Open Sans" w:eastAsia="Open Sans" w:hAnsi="Open Sans" w:cs="Open San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Times" w:hAnsi="Times" w:cs="Times"/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rFonts w:ascii="Times" w:eastAsia="Times" w:hAnsi="Times" w:cs="Times"/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Col">
      <w:pPr>
        <w:jc w:val="right"/>
      </w:pPr>
      <w:rPr>
        <w:b/>
        <w:bCs/>
      </w:rPr>
      <w:tblPr/>
      <w:tcPr>
        <w:tcBorders>
          <w:top w:val="single" w:sz="18" w:space="0" w:color="3EFAC5"/>
          <w:left w:val="single" w:sz="18" w:space="0" w:color="3EFAC5"/>
          <w:bottom w:val="single" w:sz="18" w:space="0" w:color="3EFAC5"/>
          <w:right w:val="single" w:sz="18" w:space="0" w:color="3EFAC5"/>
          <w:insideH w:val="nil"/>
          <w:insideV w:val="nil"/>
        </w:tcBorders>
      </w:tcPr>
    </w:tblStyle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3</cp:revision>
  <dcterms:created xsi:type="dcterms:W3CDTF">2026-07-10T22:30:00Z</dcterms:created>
  <dcterms:modified xsi:type="dcterms:W3CDTF">2026-07-11T04:48:00Z</dcterms:modified>
</cp:coreProperties>
</file>